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5F" w:rsidRPr="00F7113D" w:rsidRDefault="005A385F" w:rsidP="005A3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 городского поселения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30.03.2018 г.  № 60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5A385F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5A385F" w:rsidRPr="00335C51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C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мероприятий муниципальной программы </w:t>
      </w:r>
    </w:p>
    <w:p w:rsidR="005A385F" w:rsidRPr="00335C51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23A">
        <w:rPr>
          <w:rFonts w:ascii="Times New Roman" w:eastAsia="Times New Roman" w:hAnsi="Times New Roman"/>
          <w:sz w:val="24"/>
          <w:szCs w:val="24"/>
          <w:lang w:eastAsia="ru-RU"/>
        </w:rPr>
        <w:t>«Развитие административного центра Вознесенского городского поселения на 2016-2020 годы»</w:t>
      </w:r>
    </w:p>
    <w:p w:rsidR="005A385F" w:rsidRPr="00335C51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993" w:type="dxa"/>
        <w:tblCellSpacing w:w="5" w:type="nil"/>
        <w:tblInd w:w="-6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5"/>
        <w:gridCol w:w="1134"/>
        <w:gridCol w:w="1134"/>
        <w:gridCol w:w="1843"/>
        <w:gridCol w:w="1032"/>
        <w:gridCol w:w="1029"/>
        <w:gridCol w:w="1056"/>
        <w:gridCol w:w="1056"/>
        <w:gridCol w:w="952"/>
        <w:gridCol w:w="888"/>
        <w:gridCol w:w="1663"/>
        <w:gridCol w:w="1701"/>
      </w:tblGrid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программы (подпрограммы)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</w:tr>
      <w:tr w:rsidR="005A385F" w:rsidRPr="00D546DA" w:rsidTr="006C072E">
        <w:trPr>
          <w:trHeight w:val="800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реализации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blCellSpacing w:w="5" w:type="nil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</w:t>
            </w:r>
          </w:p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административного центра Вознесенского городского поселения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6 204,299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1499,999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1 152,3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предприятия, определенные в качестве поставщика (подрядчика, исполнителя)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</w:p>
        </w:tc>
      </w:tr>
      <w:tr w:rsidR="005A385F" w:rsidRPr="00D546DA" w:rsidTr="006C072E">
        <w:trPr>
          <w:trHeight w:val="286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471,478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57,078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62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5 420,552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1 141,552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56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312,269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301,369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1.1.</w:t>
            </w:r>
          </w:p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парка г.п. Вознесенье у пересечения ул. </w:t>
            </w:r>
            <w:proofErr w:type="gramStart"/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Комсомольской</w:t>
            </w:r>
            <w:proofErr w:type="gramEnd"/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Почтового пер.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1499,999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1499,999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предприятия, определенные в качестве поставщика (подрядчика, исполнителя)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</w:p>
        </w:tc>
      </w:tr>
      <w:tr w:rsidR="005A385F" w:rsidRPr="00D546DA" w:rsidTr="006C072E">
        <w:trPr>
          <w:trHeight w:val="332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57,078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57,078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22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1 141,552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1 141,552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17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301,369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301,369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1.2.</w:t>
            </w:r>
          </w:p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уличного освещения на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Боровая и правобережной части г.п. Вознесенье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1 152,3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1 152,3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предприятия, определенные в качестве поставщика (подрядчика, исполнителя)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</w:p>
        </w:tc>
      </w:tr>
      <w:tr w:rsidR="005A385F" w:rsidRPr="00D546DA" w:rsidTr="006C072E">
        <w:trPr>
          <w:trHeight w:val="392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54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63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406"/>
          <w:tblCellSpacing w:w="5" w:type="nil"/>
        </w:trPr>
        <w:tc>
          <w:tcPr>
            <w:tcW w:w="25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уличного освещения на правобережной части г.п. Вознесенье, и пер. Просвещения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предприятия, определенные в качестве поставщика (подрядчика, исполнителя)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</w:p>
        </w:tc>
      </w:tr>
      <w:tr w:rsidR="005A385F" w:rsidRPr="00D546DA" w:rsidTr="006C072E">
        <w:trPr>
          <w:trHeight w:val="406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81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405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320"/>
          <w:tblCellSpacing w:w="5" w:type="nil"/>
        </w:trPr>
        <w:tc>
          <w:tcPr>
            <w:tcW w:w="25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г.п. Вознесенье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2 368,0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 предприятия, определенные в качестве поставщика (подрядчика, исполнителя)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«Вознесенское городское поселение»</w:t>
            </w:r>
          </w:p>
        </w:tc>
      </w:tr>
      <w:tr w:rsidR="005A385F" w:rsidRPr="00D546DA" w:rsidTr="006C072E">
        <w:trPr>
          <w:trHeight w:val="423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57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2 128,0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551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85F" w:rsidRPr="00D546DA" w:rsidTr="006C072E">
        <w:trPr>
          <w:trHeight w:val="403"/>
          <w:tblCellSpacing w:w="5" w:type="nil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85F" w:rsidRPr="00335C51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385F" w:rsidRPr="00B601BB" w:rsidSect="00B601B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A385F" w:rsidRPr="00F7113D" w:rsidRDefault="005A385F" w:rsidP="005A3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 городского поселения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30.03.2018 г.  № 60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5A385F" w:rsidRPr="00B601BB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5A385F" w:rsidRPr="00B601BB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ресурсном обеспечении муниципальной программы 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«Развитие административного центра Вознесенского городского поселения на 2016-2020 годы»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01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муниципальной программы</w:t>
      </w:r>
    </w:p>
    <w:p w:rsidR="005A385F" w:rsidRPr="00B601BB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686"/>
        <w:gridCol w:w="1418"/>
        <w:gridCol w:w="1424"/>
        <w:gridCol w:w="1276"/>
        <w:gridCol w:w="1559"/>
        <w:gridCol w:w="1134"/>
        <w:gridCol w:w="1135"/>
      </w:tblGrid>
      <w:tr w:rsidR="005A385F" w:rsidRPr="00B601BB" w:rsidTr="006C072E">
        <w:trPr>
          <w:trHeight w:val="3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55"/>
            <w:bookmarkEnd w:id="0"/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 муниципальной программы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</w:tr>
      <w:tr w:rsidR="005A385F" w:rsidRPr="00B601BB" w:rsidTr="006C072E">
        <w:trPr>
          <w:trHeight w:val="53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5A385F" w:rsidRPr="00B601BB" w:rsidTr="006C072E">
        <w:trPr>
          <w:trHeight w:val="1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85F" w:rsidRPr="00B601BB" w:rsidTr="006C072E">
        <w:trPr>
          <w:trHeight w:val="18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 </w:t>
            </w:r>
            <w:r w:rsidRPr="00457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административного центра Вознесенского городского поселения на 2016-2020 годы»</w:t>
            </w:r>
          </w:p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6 204,299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1499,999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1 152,3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1 184,0</w:t>
            </w:r>
          </w:p>
        </w:tc>
      </w:tr>
      <w:tr w:rsidR="005A385F" w:rsidRPr="00B601BB" w:rsidTr="006C072E">
        <w:trPr>
          <w:trHeight w:val="27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471,478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57,078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5A385F" w:rsidRPr="00B601BB" w:rsidTr="006C072E">
        <w:trPr>
          <w:trHeight w:val="3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5 420,552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1 141,552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1 064,0</w:t>
            </w:r>
          </w:p>
        </w:tc>
      </w:tr>
      <w:tr w:rsidR="005A385F" w:rsidRPr="00B601BB" w:rsidTr="006C072E">
        <w:trPr>
          <w:trHeight w:val="5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385F" w:rsidRPr="00B601BB" w:rsidTr="006C072E">
        <w:trPr>
          <w:trHeight w:val="3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312,269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D546DA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5A385F" w:rsidRPr="00B601BB" w:rsidRDefault="005A385F" w:rsidP="005A385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5A385F" w:rsidRPr="00B601BB" w:rsidRDefault="005A385F" w:rsidP="005A385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385F" w:rsidRPr="00B601BB" w:rsidSect="00B601B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A385F" w:rsidRPr="00F7113D" w:rsidRDefault="005A385F" w:rsidP="005A38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 городского поселения</w:t>
      </w:r>
    </w:p>
    <w:p w:rsidR="005A385F" w:rsidRPr="00F7113D" w:rsidRDefault="005A385F" w:rsidP="005A385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30.03.2018 г.  № 60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5A385F" w:rsidRPr="00B601BB" w:rsidRDefault="005A385F" w:rsidP="005A385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реализации муниципальной программы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D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«Развитие административного центра Вознесенского городского поселения на 2016-2020 годы»</w:t>
      </w:r>
    </w:p>
    <w:p w:rsidR="005A385F" w:rsidRPr="00B601BB" w:rsidRDefault="005A385F" w:rsidP="005A3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01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муниципальной программы</w:t>
      </w:r>
    </w:p>
    <w:p w:rsidR="005A385F" w:rsidRPr="00B601BB" w:rsidRDefault="005A385F" w:rsidP="005A38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5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3005"/>
        <w:gridCol w:w="1100"/>
        <w:gridCol w:w="1276"/>
        <w:gridCol w:w="2372"/>
        <w:gridCol w:w="1063"/>
        <w:gridCol w:w="1440"/>
        <w:gridCol w:w="900"/>
        <w:gridCol w:w="709"/>
        <w:gridCol w:w="850"/>
        <w:gridCol w:w="851"/>
        <w:gridCol w:w="851"/>
      </w:tblGrid>
      <w:tr w:rsidR="005A385F" w:rsidRPr="00B601BB" w:rsidTr="006C072E">
        <w:trPr>
          <w:trHeight w:val="8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№ </w:t>
            </w:r>
            <w:proofErr w:type="gramStart"/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</w:t>
            </w:r>
            <w:proofErr w:type="gramEnd"/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Задачи, направленные 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  <w:t>на достижение цели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Планируемый объем финансирования на решение данной задачи, тыс.руб.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Оценка базового значения показателя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(на начало реализации программы)</w:t>
            </w: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Планируемое значение показателя по годам          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  <w:t>реализации</w:t>
            </w:r>
          </w:p>
        </w:tc>
      </w:tr>
      <w:tr w:rsidR="005A385F" w:rsidRPr="00B601BB" w:rsidTr="006C072E">
        <w:trPr>
          <w:trHeight w:val="6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МБ 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Другие   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br/>
              <w:t>источники</w:t>
            </w: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7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18</w:t>
            </w:r>
            <w:r w:rsidRPr="00B601BB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2020 г.</w:t>
            </w:r>
          </w:p>
        </w:tc>
      </w:tr>
      <w:tr w:rsidR="005A385F" w:rsidRPr="00B601BB" w:rsidTr="006C072E">
        <w:trPr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lang w:eastAsia="ru-RU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Повышение уровня комплексного обустройства административного центра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935A0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471,478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935A0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5732,821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1BB">
              <w:rPr>
                <w:rFonts w:ascii="Times New Roman" w:eastAsia="Times New Roman" w:hAnsi="Times New Roman" w:cs="Times New Roman"/>
                <w:lang w:eastAsia="ru-RU"/>
              </w:rPr>
              <w:t>Показатель 1</w:t>
            </w:r>
          </w:p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благоустроенных объектов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</w:tr>
      <w:tr w:rsidR="005A385F" w:rsidRPr="00B601BB" w:rsidTr="006C072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B601BB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A03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взаимодействия между жителями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г.п. Вознесенье</w:t>
            </w:r>
            <w:r w:rsidRPr="00935A03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органами местного самоуправления по решению вопросов местного значения, путем привлечения граждан к участию в мероприятиях, затрагивающих интересы населения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Pr="00935A03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Не требует финансового обеспечения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2.</w:t>
            </w:r>
          </w:p>
          <w:p w:rsidR="005A385F" w:rsidRPr="00B601BB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A0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участвующих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жителей административного центра в собраниях </w:t>
            </w:r>
            <w:r w:rsidRPr="00935A03">
              <w:rPr>
                <w:rFonts w:ascii="Times New Roman" w:eastAsia="Times New Roman" w:hAnsi="Times New Roman" w:cs="Times New Roman"/>
                <w:lang w:eastAsia="ru-RU"/>
              </w:rPr>
              <w:t>с целью решения вопросов местного значения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85F" w:rsidRDefault="005A385F" w:rsidP="006C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60</w:t>
            </w:r>
          </w:p>
        </w:tc>
      </w:tr>
    </w:tbl>
    <w:p w:rsidR="005A385F" w:rsidRDefault="005A385F" w:rsidP="005A38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7C2085" w:rsidRDefault="007C2085">
      <w:bookmarkStart w:id="1" w:name="_GoBack"/>
      <w:bookmarkEnd w:id="1"/>
    </w:p>
    <w:sectPr w:rsidR="007C2085" w:rsidSect="00B601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1B"/>
    <w:rsid w:val="005A385F"/>
    <w:rsid w:val="007C2085"/>
    <w:rsid w:val="00F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2018-10-02T12:38:00Z</dcterms:created>
  <dcterms:modified xsi:type="dcterms:W3CDTF">2018-10-02T12:39:00Z</dcterms:modified>
</cp:coreProperties>
</file>